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b w:val="1"/>
          <w:i w:val="0"/>
          <w:sz w:val="24"/>
        </w:rPr>
        <w:t>確</w:t>
      </w:r>
      <w:r>
        <w:rPr>
          <w:rFonts w:hint="eastAsia" w:ascii="BIZ UD明朝 Medium" w:hAnsi="BIZ UD明朝 Medium" w:eastAsia="BIZ UD明朝 Medium"/>
          <w:b w:val="1"/>
          <w:i w:val="0"/>
          <w:sz w:val="24"/>
        </w:rPr>
        <w:t xml:space="preserve"> </w:t>
      </w:r>
      <w:r>
        <w:rPr>
          <w:rFonts w:hint="eastAsia" w:ascii="BIZ UD明朝 Medium" w:hAnsi="BIZ UD明朝 Medium" w:eastAsia="BIZ UD明朝 Medium"/>
          <w:b w:val="1"/>
          <w:i w:val="0"/>
          <w:sz w:val="24"/>
        </w:rPr>
        <w:t>認</w:t>
      </w:r>
      <w:r>
        <w:rPr>
          <w:rFonts w:hint="eastAsia" w:ascii="BIZ UD明朝 Medium" w:hAnsi="BIZ UD明朝 Medium" w:eastAsia="BIZ UD明朝 Medium"/>
          <w:b w:val="1"/>
          <w:i w:val="0"/>
          <w:sz w:val="24"/>
        </w:rPr>
        <w:t xml:space="preserve"> </w:t>
      </w:r>
      <w:r>
        <w:rPr>
          <w:rFonts w:hint="eastAsia" w:ascii="BIZ UD明朝 Medium" w:hAnsi="BIZ UD明朝 Medium" w:eastAsia="BIZ UD明朝 Medium"/>
          <w:b w:val="1"/>
          <w:i w:val="0"/>
          <w:sz w:val="24"/>
        </w:rPr>
        <w:t>書</w:t>
      </w:r>
    </w:p>
    <w:p>
      <w:pPr>
        <w:pStyle w:val="0"/>
        <w:ind w:firstLine="259" w:firstLineChars="100"/>
        <w:rPr>
          <w:rFonts w:hint="eastAsia" w:ascii="BIZ UD明朝 Medium" w:hAnsi="BIZ UD明朝 Medium" w:eastAsia="BIZ UD明朝 Medium"/>
          <w:sz w:val="24"/>
        </w:rPr>
      </w:pPr>
    </w:p>
    <w:p>
      <w:pPr>
        <w:pStyle w:val="0"/>
        <w:ind w:firstLine="259" w:firstLineChars="100"/>
        <w:rPr>
          <w:rFonts w:hint="eastAsia" w:ascii="BIZ UD明朝 Medium" w:hAnsi="BIZ UD明朝 Medium" w:eastAsia="BIZ UD明朝 Medium"/>
          <w:sz w:val="24"/>
        </w:rPr>
      </w:pPr>
      <w:r>
        <w:rPr>
          <w:rFonts w:hint="eastAsia" w:ascii="BIZ UD明朝 Medium" w:hAnsi="BIZ UD明朝 Medium" w:eastAsia="BIZ UD明朝 Medium"/>
          <w:sz w:val="24"/>
        </w:rPr>
        <w:t>私は、地方公務員法第</w:t>
      </w:r>
      <w:r>
        <w:rPr>
          <w:rFonts w:hint="eastAsia" w:ascii="BIZ UD明朝 Medium" w:hAnsi="BIZ UD明朝 Medium" w:eastAsia="BIZ UD明朝 Medium"/>
          <w:sz w:val="24"/>
        </w:rPr>
        <w:t>16</w:t>
      </w:r>
      <w:r>
        <w:rPr>
          <w:rFonts w:hint="eastAsia" w:ascii="BIZ UD明朝 Medium" w:hAnsi="BIZ UD明朝 Medium" w:eastAsia="BIZ UD明朝 Medium"/>
          <w:sz w:val="24"/>
        </w:rPr>
        <w:t>条に規定する下記の欠格条項に該当しておりません。</w:t>
      </w:r>
    </w:p>
    <w:p>
      <w:pPr>
        <w:pStyle w:val="0"/>
        <w:ind w:left="518" w:leftChars="100" w:hanging="259" w:hangingChars="100"/>
        <w:rPr>
          <w:rFonts w:hint="eastAsia" w:ascii="BIZ UD明朝 Medium" w:hAnsi="BIZ UD明朝 Medium" w:eastAsia="BIZ UD明朝 Medium"/>
          <w:sz w:val="24"/>
        </w:rPr>
      </w:pPr>
      <w:r>
        <w:rPr>
          <w:rFonts w:hint="eastAsia" w:ascii="BIZ UD明朝 Medium" w:hAnsi="BIZ UD明朝 Medium" w:eastAsia="BIZ UD明朝 Medium"/>
          <w:sz w:val="24"/>
        </w:rPr>
        <w:t>⑴　拘禁刑以上の刑に処せられ、その執行を終わるまで又はその執行を受けることがなくなるまでの者</w:t>
      </w:r>
    </w:p>
    <w:p>
      <w:pPr>
        <w:pStyle w:val="0"/>
        <w:ind w:left="518" w:leftChars="100" w:hanging="259" w:hangingChars="100"/>
        <w:rPr>
          <w:rFonts w:hint="eastAsia" w:ascii="BIZ UD明朝 Medium" w:hAnsi="BIZ UD明朝 Medium" w:eastAsia="BIZ UD明朝 Medium"/>
          <w:sz w:val="24"/>
        </w:rPr>
      </w:pPr>
      <w:r>
        <w:rPr>
          <w:rFonts w:hint="eastAsia" w:ascii="BIZ UD明朝 Medium" w:hAnsi="BIZ UD明朝 Medium" w:eastAsia="BIZ UD明朝 Medium"/>
          <w:sz w:val="24"/>
        </w:rPr>
        <w:t>⑵　当該地方公共団体において懲戒免職の処分を受け、当該処分の日から二年を経過しない者</w:t>
      </w:r>
    </w:p>
    <w:p>
      <w:pPr>
        <w:pStyle w:val="0"/>
        <w:ind w:left="518" w:leftChars="100" w:hanging="259" w:hangingChars="100"/>
        <w:rPr>
          <w:rFonts w:hint="eastAsia" w:ascii="BIZ UD明朝 Medium" w:hAnsi="BIZ UD明朝 Medium" w:eastAsia="BIZ UD明朝 Medium"/>
          <w:sz w:val="24"/>
        </w:rPr>
      </w:pPr>
      <w:r>
        <w:rPr>
          <w:rFonts w:hint="eastAsia" w:ascii="BIZ UD明朝 Medium" w:hAnsi="BIZ UD明朝 Medium" w:eastAsia="BIZ UD明朝 Medium"/>
          <w:sz w:val="24"/>
        </w:rPr>
        <w:t>⑶　人事委員会又は公平委員会の委員の職にあつて、第六十条から第六十三条までに規定する罪を犯し、刑に処せられた者</w:t>
      </w:r>
    </w:p>
    <w:p>
      <w:pPr>
        <w:pStyle w:val="0"/>
        <w:ind w:left="518" w:leftChars="100" w:hanging="259" w:hangingChars="100"/>
        <w:rPr>
          <w:rFonts w:hint="eastAsia" w:ascii="BIZ UD明朝 Medium" w:hAnsi="BIZ UD明朝 Medium" w:eastAsia="BIZ UD明朝 Medium"/>
          <w:sz w:val="24"/>
        </w:rPr>
      </w:pPr>
      <w:r>
        <w:rPr>
          <w:rFonts w:hint="eastAsia" w:ascii="BIZ UD明朝 Medium" w:hAnsi="BIZ UD明朝 Medium" w:eastAsia="BIZ UD明朝 Medium"/>
          <w:sz w:val="24"/>
        </w:rPr>
        <w:t>⑷　日本国憲法施行の日以後において、日本国憲法又はその下に成立した政府を暴力で破壊することを主張する政党その他の団体を結成し、又はこれに加入した者</w:t>
      </w:r>
    </w:p>
    <w:p>
      <w:pPr>
        <w:pStyle w:val="0"/>
        <w:ind w:left="518" w:leftChars="100" w:hanging="259" w:hangingChars="100"/>
        <w:rPr>
          <w:rFonts w:hint="eastAsia" w:ascii="BIZ UD明朝 Medium" w:hAnsi="BIZ UD明朝 Medium" w:eastAsia="BIZ UD明朝 Medium"/>
          <w:sz w:val="24"/>
        </w:rPr>
      </w:pPr>
    </w:p>
    <w:p>
      <w:pPr>
        <w:pStyle w:val="0"/>
        <w:ind w:left="518" w:leftChars="100" w:hanging="259" w:hangingChars="100"/>
        <w:rPr>
          <w:rFonts w:hint="eastAsia" w:ascii="BIZ UD明朝 Medium" w:hAnsi="BIZ UD明朝 Medium" w:eastAsia="BIZ UD明朝 Medium"/>
          <w:sz w:val="24"/>
        </w:rPr>
      </w:pPr>
    </w:p>
    <w:p>
      <w:pPr>
        <w:pStyle w:val="0"/>
        <w:ind w:firstLine="1295" w:firstLineChars="500"/>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ind w:firstLine="1295" w:firstLineChars="500"/>
        <w:rPr>
          <w:rFonts w:hint="eastAsia" w:ascii="BIZ UD明朝 Medium" w:hAnsi="BIZ UD明朝 Medium" w:eastAsia="BIZ UD明朝 Medium"/>
          <w:sz w:val="24"/>
        </w:rPr>
      </w:pPr>
    </w:p>
    <w:p>
      <w:pPr>
        <w:pStyle w:val="0"/>
        <w:ind w:left="0" w:leftChars="0" w:firstLine="518" w:firstLineChars="200"/>
        <w:rPr>
          <w:rFonts w:hint="eastAsia"/>
        </w:rPr>
      </w:pPr>
      <w:r>
        <w:rPr>
          <w:rFonts w:hint="eastAsia" w:ascii="BIZ UD明朝 Medium" w:hAnsi="BIZ UD明朝 Medium" w:eastAsia="BIZ UD明朝 Medium"/>
          <w:sz w:val="24"/>
        </w:rPr>
        <w:t>上　郡　町　長　　様</w:t>
      </w:r>
    </w:p>
    <w:p>
      <w:pPr>
        <w:pStyle w:val="0"/>
        <w:ind w:left="518" w:leftChars="100" w:hanging="259" w:hangingChars="100"/>
        <w:rPr>
          <w:rFonts w:hint="eastAsia" w:ascii="BIZ UD明朝 Medium" w:hAnsi="BIZ UD明朝 Medium" w:eastAsia="BIZ UD明朝 Medium"/>
          <w:sz w:val="24"/>
        </w:rPr>
      </w:pPr>
    </w:p>
    <w:p>
      <w:pPr>
        <w:pStyle w:val="0"/>
        <w:ind w:left="518" w:leftChars="200" w:firstLine="4403" w:firstLineChars="1700"/>
        <w:rPr>
          <w:rFonts w:hint="eastAsia" w:ascii="BIZ UD明朝 Medium" w:hAnsi="BIZ UD明朝 Medium" w:eastAsia="BIZ UD明朝 Medium"/>
          <w:sz w:val="24"/>
        </w:rPr>
      </w:pPr>
    </w:p>
    <w:p>
      <w:pPr>
        <w:pStyle w:val="0"/>
        <w:ind w:left="518" w:leftChars="200" w:firstLine="4403" w:firstLineChars="1700"/>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住　所</w:t>
      </w:r>
    </w:p>
    <w:p>
      <w:pPr>
        <w:pStyle w:val="0"/>
        <w:ind w:left="518" w:leftChars="200" w:firstLine="4403" w:firstLineChars="17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left="518" w:leftChars="200" w:firstLine="4403" w:firstLineChars="1700"/>
        <w:rPr>
          <w:rFonts w:hint="eastAsia" w:ascii="BIZ UD明朝 Medium" w:hAnsi="BIZ UD明朝 Medium" w:eastAsia="BIZ UD明朝 Medium"/>
          <w:sz w:val="24"/>
        </w:rPr>
      </w:pPr>
      <w:r>
        <w:rPr>
          <w:rFonts w:hint="eastAsia" w:ascii="BIZ UD明朝 Medium" w:hAnsi="BIZ UD明朝 Medium" w:eastAsia="BIZ UD明朝 Medium"/>
          <w:sz w:val="24"/>
        </w:rPr>
        <w:t>氏　名</w:t>
      </w:r>
    </w:p>
    <w:p>
      <w:pPr>
        <w:pStyle w:val="0"/>
        <w:ind w:left="518" w:leftChars="200" w:firstLine="4274" w:firstLineChars="1650"/>
        <w:rPr>
          <w:rFonts w:hint="eastAsia" w:ascii="BIZ UD明朝 Medium" w:hAnsi="BIZ UD明朝 Medium" w:eastAsia="BIZ UD明朝 Medium"/>
          <w:sz w:val="24"/>
        </w:rPr>
      </w:pPr>
      <w:r>
        <w:rPr>
          <w:rFonts w:hint="eastAsia" w:ascii="BIZ UD明朝 Medium" w:hAnsi="BIZ UD明朝 Medium" w:eastAsia="BIZ UD明朝 Medium"/>
          <w:sz w:val="24"/>
        </w:rPr>
        <w:t>（自署）　</w:t>
      </w:r>
    </w:p>
    <w:p>
      <w:pPr>
        <w:pStyle w:val="0"/>
        <w:rPr>
          <w:rFonts w:hint="eastAsia"/>
        </w:rPr>
      </w:pPr>
    </w:p>
    <w:sectPr>
      <w:pgSz w:w="11906" w:h="16838"/>
      <w:pgMar w:top="1701" w:right="1417" w:bottom="1701" w:left="1417" w:header="851" w:footer="992"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TotalTime>
  <Pages>1</Pages>
  <Words>1</Words>
  <Characters>267</Characters>
  <Application>JUST Note</Application>
  <Lines>24</Lines>
  <Paragraphs>12</Paragraphs>
  <CharactersWithSpaces>286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垣内 佑太</dc:creator>
  <cp:lastModifiedBy>垣内 佑太</cp:lastModifiedBy>
  <cp:lastPrinted>2026-02-25T03:47:42Z</cp:lastPrinted>
  <dcterms:created xsi:type="dcterms:W3CDTF">2026-02-24T10:11:00Z</dcterms:created>
  <dcterms:modified xsi:type="dcterms:W3CDTF">2026-02-26T00:56:07Z</dcterms:modified>
  <cp:revision>2</cp:revision>
</cp:coreProperties>
</file>